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7D0" w:rsidRPr="002D5372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5372">
        <w:rPr>
          <w:rFonts w:ascii="Times New Roman" w:eastAsia="Calibri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A947D0" w:rsidRPr="002D5372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D5372">
        <w:rPr>
          <w:rFonts w:ascii="Times New Roman" w:eastAsia="Calibri" w:hAnsi="Times New Roman" w:cs="Times New Roman"/>
          <w:sz w:val="24"/>
          <w:szCs w:val="24"/>
        </w:rPr>
        <w:t xml:space="preserve">Министерство образования и науки Республики Бурятия </w:t>
      </w:r>
    </w:p>
    <w:p w:rsidR="00A947D0" w:rsidRPr="002D5372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D5372">
        <w:rPr>
          <w:rFonts w:ascii="Times New Roman" w:eastAsia="Calibri" w:hAnsi="Times New Roman" w:cs="Times New Roman"/>
          <w:sz w:val="24"/>
          <w:szCs w:val="24"/>
        </w:rPr>
        <w:t>МО «</w:t>
      </w:r>
      <w:proofErr w:type="spellStart"/>
      <w:r w:rsidRPr="002D5372">
        <w:rPr>
          <w:rFonts w:ascii="Times New Roman" w:eastAsia="Calibri" w:hAnsi="Times New Roman" w:cs="Times New Roman"/>
          <w:sz w:val="24"/>
          <w:szCs w:val="24"/>
        </w:rPr>
        <w:t>Кяхтинский</w:t>
      </w:r>
      <w:proofErr w:type="spellEnd"/>
      <w:r w:rsidRPr="002D5372">
        <w:rPr>
          <w:rFonts w:ascii="Times New Roman" w:eastAsia="Calibri" w:hAnsi="Times New Roman" w:cs="Times New Roman"/>
          <w:sz w:val="24"/>
          <w:szCs w:val="24"/>
        </w:rPr>
        <w:t xml:space="preserve"> район»</w:t>
      </w:r>
    </w:p>
    <w:p w:rsidR="00A947D0" w:rsidRPr="002D5372" w:rsidRDefault="00A947D0" w:rsidP="00A947D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255" w:type="pct"/>
        <w:tblLook w:val="01E0"/>
      </w:tblPr>
      <w:tblGrid>
        <w:gridCol w:w="3796"/>
        <w:gridCol w:w="3684"/>
        <w:gridCol w:w="3471"/>
      </w:tblGrid>
      <w:tr w:rsidR="00A947D0" w:rsidRPr="002E31C2" w:rsidTr="00547777">
        <w:tc>
          <w:tcPr>
            <w:tcW w:w="1733" w:type="pct"/>
            <w:hideMark/>
          </w:tcPr>
          <w:p w:rsidR="00A947D0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РАССМОТРЕНО</w:t>
            </w:r>
          </w:p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 естественно – научного цикла</w:t>
            </w:r>
          </w:p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МО</w:t>
            </w:r>
          </w:p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_________/Пестерева Т.В./</w:t>
            </w:r>
          </w:p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Протокол № 1 </w:t>
            </w:r>
          </w:p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28. 08. 2023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г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2" w:type="pct"/>
          </w:tcPr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СОГЛАССОВАНО</w:t>
            </w:r>
          </w:p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Зам. директора по У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</w:p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_________/</w:t>
            </w:r>
            <w:proofErr w:type="spellStart"/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Жанаева</w:t>
            </w:r>
            <w:proofErr w:type="spellEnd"/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Т. З./</w:t>
            </w:r>
          </w:p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30.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08.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202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3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85" w:type="pct"/>
            <w:vAlign w:val="center"/>
          </w:tcPr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УТВЕРЖДЕНО</w:t>
            </w:r>
          </w:p>
          <w:p w:rsidR="00A947D0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иректор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«МБОУ</w:t>
            </w:r>
          </w:p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Хоронхойская СОШ»</w:t>
            </w:r>
          </w:p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 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_________/Красикова Н. Г./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Приказ №1</w:t>
            </w:r>
          </w:p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от  01. 09. 2023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г.</w:t>
            </w:r>
          </w:p>
          <w:p w:rsidR="00A947D0" w:rsidRPr="002D5372" w:rsidRDefault="00A947D0" w:rsidP="0054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947D0" w:rsidRPr="002E31C2" w:rsidRDefault="00A947D0" w:rsidP="00A947D0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947D0" w:rsidRDefault="00A947D0" w:rsidP="00A947D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47D0" w:rsidRDefault="00A947D0" w:rsidP="00A947D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47D0" w:rsidRPr="002E31C2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47D0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  <w:r w:rsidRPr="002D5372">
        <w:rPr>
          <w:rFonts w:ascii="Times New Roman" w:eastAsia="Calibri" w:hAnsi="Times New Roman" w:cs="Times New Roman"/>
          <w:b/>
        </w:rPr>
        <w:t>РАБОЧАЯ ПРОГРАММА</w:t>
      </w:r>
    </w:p>
    <w:p w:rsidR="00A947D0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учебного предмета </w:t>
      </w:r>
    </w:p>
    <w:p w:rsidR="00A947D0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«Биология»</w:t>
      </w:r>
    </w:p>
    <w:p w:rsidR="00A947D0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класса</w:t>
      </w:r>
    </w:p>
    <w:p w:rsidR="00A947D0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 интеллектуальными нарушениями</w:t>
      </w:r>
    </w:p>
    <w:p w:rsidR="00A947D0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(вариант 1)</w:t>
      </w:r>
    </w:p>
    <w:p w:rsidR="00A947D0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2023 – 2024 учебный год</w:t>
      </w:r>
    </w:p>
    <w:p w:rsidR="00A947D0" w:rsidRPr="008D2BD7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47D0" w:rsidRPr="002E31C2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47D0" w:rsidRDefault="00A947D0" w:rsidP="00A947D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47D0" w:rsidRDefault="00A947D0" w:rsidP="00A947D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47D0" w:rsidRPr="002E31C2" w:rsidRDefault="00A947D0" w:rsidP="00A947D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47D0" w:rsidRDefault="00A947D0" w:rsidP="00A947D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47D0" w:rsidRDefault="00A947D0" w:rsidP="00A947D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47D0" w:rsidRDefault="00A947D0" w:rsidP="00A947D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47D0" w:rsidRDefault="00A947D0" w:rsidP="00A947D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47D0" w:rsidRPr="002E31C2" w:rsidRDefault="00A947D0" w:rsidP="00A947D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47D0" w:rsidRDefault="00A947D0" w:rsidP="00A947D0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Составитель: Пестерева Т.В.</w:t>
      </w:r>
    </w:p>
    <w:p w:rsidR="00A947D0" w:rsidRDefault="00A947D0" w:rsidP="00A947D0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биологии</w:t>
      </w:r>
    </w:p>
    <w:p w:rsidR="00A947D0" w:rsidRPr="002E31C2" w:rsidRDefault="00A947D0" w:rsidP="00A947D0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47D0" w:rsidRPr="002E31C2" w:rsidRDefault="00A947D0" w:rsidP="00A947D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47D0" w:rsidRDefault="00A947D0" w:rsidP="00A947D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47D0" w:rsidRPr="002E31C2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п. Х</w:t>
      </w:r>
      <w:r w:rsidRPr="002E31C2">
        <w:rPr>
          <w:rFonts w:ascii="Times New Roman" w:eastAsia="Calibri" w:hAnsi="Times New Roman" w:cs="Times New Roman"/>
          <w:sz w:val="24"/>
          <w:szCs w:val="24"/>
        </w:rPr>
        <w:t>оронхой</w:t>
      </w:r>
    </w:p>
    <w:p w:rsidR="00A947D0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C2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E31C2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A947D0" w:rsidRDefault="00A947D0" w:rsidP="00A947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47D0" w:rsidRDefault="00A947D0" w:rsidP="00A947D0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D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947D0" w:rsidRPr="009A05DC" w:rsidRDefault="00A947D0" w:rsidP="00A947D0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7D0" w:rsidRPr="0035488A" w:rsidRDefault="00A947D0" w:rsidP="00A947D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6BCA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учебном предмету «Биология»</w:t>
      </w:r>
      <w:r w:rsidRPr="003D6BCA">
        <w:rPr>
          <w:rFonts w:ascii="Times New Roman" w:hAnsi="Times New Roman" w:cs="Times New Roman"/>
          <w:sz w:val="24"/>
          <w:szCs w:val="24"/>
        </w:rPr>
        <w:t xml:space="preserve"> для</w:t>
      </w:r>
      <w:r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нарушениями), (вариант 1) составлена  на основе требований следующих </w:t>
      </w:r>
      <w:r w:rsidRPr="003D6BCA">
        <w:rPr>
          <w:rFonts w:ascii="Times New Roman" w:hAnsi="Times New Roman" w:cs="Times New Roman"/>
          <w:sz w:val="24"/>
          <w:szCs w:val="24"/>
        </w:rPr>
        <w:t xml:space="preserve">  </w:t>
      </w:r>
      <w:r w:rsidRPr="006D07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нормативно – правовых </w:t>
      </w:r>
      <w:r w:rsidRPr="0035488A">
        <w:rPr>
          <w:rFonts w:ascii="Times New Roman" w:hAnsi="Times New Roman" w:cs="Times New Roman"/>
          <w:sz w:val="24"/>
          <w:szCs w:val="24"/>
        </w:rPr>
        <w:t>докум</w:t>
      </w:r>
      <w:r>
        <w:rPr>
          <w:rFonts w:ascii="Times New Roman" w:hAnsi="Times New Roman" w:cs="Times New Roman"/>
          <w:sz w:val="24"/>
          <w:szCs w:val="24"/>
        </w:rPr>
        <w:t>ентов</w:t>
      </w:r>
      <w:r w:rsidRPr="0035488A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A947D0" w:rsidRDefault="00A947D0" w:rsidP="00A947D0">
      <w:pPr>
        <w:pStyle w:val="Default"/>
        <w:numPr>
          <w:ilvl w:val="0"/>
          <w:numId w:val="2"/>
        </w:numPr>
        <w:spacing w:line="276" w:lineRule="auto"/>
        <w:ind w:left="0" w:firstLine="0"/>
        <w:jc w:val="both"/>
        <w:rPr>
          <w:color w:val="auto"/>
        </w:rPr>
      </w:pPr>
      <w:r w:rsidRPr="006D0710">
        <w:rPr>
          <w:color w:val="auto"/>
        </w:rPr>
        <w:t>Федеральный  Закон  № 273-ФЗ от 29.12.2012 г «Об образовании в Российской Федерации».</w:t>
      </w:r>
    </w:p>
    <w:p w:rsidR="00A947D0" w:rsidRDefault="00A947D0" w:rsidP="00A947D0">
      <w:pPr>
        <w:pStyle w:val="Default"/>
        <w:numPr>
          <w:ilvl w:val="0"/>
          <w:numId w:val="2"/>
        </w:numPr>
        <w:spacing w:line="276" w:lineRule="auto"/>
        <w:ind w:left="0" w:firstLine="0"/>
        <w:jc w:val="both"/>
        <w:rPr>
          <w:color w:val="auto"/>
        </w:rPr>
      </w:pPr>
      <w:r>
        <w:rPr>
          <w:color w:val="auto"/>
        </w:rPr>
        <w:t>Приказ Министерства образования и науки РФ от 19 декабря 2014 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A947D0" w:rsidRPr="006D0710" w:rsidRDefault="00A947D0" w:rsidP="00A947D0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0710">
        <w:rPr>
          <w:rFonts w:ascii="Times New Roman" w:eastAsia="Calibri" w:hAnsi="Times New Roman" w:cs="Times New Roman"/>
          <w:bCs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A947D0" w:rsidRPr="006D0710" w:rsidRDefault="00A947D0" w:rsidP="00A947D0">
      <w:pPr>
        <w:pStyle w:val="Default"/>
        <w:numPr>
          <w:ilvl w:val="0"/>
          <w:numId w:val="2"/>
        </w:numPr>
        <w:spacing w:line="276" w:lineRule="auto"/>
        <w:ind w:left="0" w:firstLine="0"/>
        <w:jc w:val="both"/>
        <w:rPr>
          <w:color w:val="auto"/>
        </w:rPr>
      </w:pPr>
      <w:r>
        <w:rPr>
          <w:color w:val="auto"/>
        </w:rPr>
        <w:t>Приказ Министерства просвещения России от 28.08.2020 № 442 (ред. от 20.11.2020)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общего, и среднего общего образования».</w:t>
      </w:r>
    </w:p>
    <w:p w:rsidR="00A947D0" w:rsidRPr="006D0710" w:rsidRDefault="00A947D0" w:rsidP="00A947D0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0710">
        <w:rPr>
          <w:rFonts w:ascii="Times New Roman" w:hAnsi="Times New Roman" w:cs="Times New Roman"/>
          <w:sz w:val="24"/>
          <w:szCs w:val="24"/>
        </w:rPr>
        <w:t xml:space="preserve"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</w:t>
      </w:r>
      <w:proofErr w:type="spellStart"/>
      <w:r w:rsidRPr="006D0710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6D0710">
        <w:rPr>
          <w:rFonts w:ascii="Times New Roman" w:hAnsi="Times New Roman" w:cs="Times New Roman"/>
          <w:sz w:val="24"/>
          <w:szCs w:val="24"/>
        </w:rPr>
        <w:t>. от 23.12.2020 № 766).</w:t>
      </w:r>
    </w:p>
    <w:p w:rsidR="00A947D0" w:rsidRDefault="00A947D0" w:rsidP="00A947D0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России от 24.11.2022 № 1026 «Об утверждении Федеральной адаптированной основной общеобразовательной программы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A947D0" w:rsidRPr="006D0710" w:rsidRDefault="00A947D0" w:rsidP="00A947D0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0710">
        <w:rPr>
          <w:rFonts w:ascii="Times New Roman" w:eastAsia="Calibri" w:hAnsi="Times New Roman" w:cs="Times New Roman"/>
          <w:bCs/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D0710">
        <w:rPr>
          <w:rFonts w:ascii="Times New Roman" w:eastAsia="Calibri" w:hAnsi="Times New Roman" w:cs="Times New Roman"/>
          <w:bCs/>
          <w:sz w:val="24"/>
          <w:szCs w:val="24"/>
        </w:rPr>
        <w:t xml:space="preserve">- эпидемиологические требования к организациям воспитания и обучения, отдыха и оздоровления детей и молодежи». </w:t>
      </w:r>
    </w:p>
    <w:p w:rsidR="00A947D0" w:rsidRDefault="00A947D0" w:rsidP="00A947D0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Индивидуальная программа развития, заключение ПМПК.</w:t>
      </w:r>
    </w:p>
    <w:p w:rsidR="00A947D0" w:rsidRDefault="00A947D0" w:rsidP="00A947D0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Устав муниципального бюджетного общеобразовательного учреждения «Хоронхойская СОШ».</w:t>
      </w:r>
    </w:p>
    <w:p w:rsidR="00A947D0" w:rsidRDefault="00A947D0" w:rsidP="00A947D0">
      <w:pPr>
        <w:pStyle w:val="a5"/>
        <w:widowControl w:val="0"/>
        <w:autoSpaceDE w:val="0"/>
        <w:autoSpaceDN w:val="0"/>
        <w:spacing w:after="0"/>
        <w:ind w:left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47D0" w:rsidRPr="00E27AE2" w:rsidRDefault="00A947D0" w:rsidP="00A947D0">
      <w:pPr>
        <w:pStyle w:val="pboth"/>
        <w:spacing w:before="0" w:beforeAutospacing="0" w:after="0" w:afterAutospacing="0" w:line="276" w:lineRule="auto"/>
        <w:jc w:val="both"/>
        <w:rPr>
          <w:color w:val="000000"/>
        </w:rPr>
      </w:pPr>
      <w:r w:rsidRPr="00E27AE2">
        <w:rPr>
          <w:color w:val="000000"/>
        </w:rPr>
        <w:t xml:space="preserve">Основные </w:t>
      </w:r>
      <w:r w:rsidRPr="00E27AE2">
        <w:rPr>
          <w:b/>
          <w:color w:val="000000"/>
        </w:rPr>
        <w:t>задачи</w:t>
      </w:r>
      <w:r w:rsidRPr="00E27AE2">
        <w:rPr>
          <w:color w:val="000000"/>
        </w:rPr>
        <w:t xml:space="preserve"> изучения биологии:</w:t>
      </w:r>
    </w:p>
    <w:p w:rsidR="00A947D0" w:rsidRPr="00E27AE2" w:rsidRDefault="00A947D0" w:rsidP="00A947D0">
      <w:pPr>
        <w:pStyle w:val="pboth"/>
        <w:numPr>
          <w:ilvl w:val="0"/>
          <w:numId w:val="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0" w:name="102078"/>
      <w:bookmarkEnd w:id="0"/>
      <w:r w:rsidRPr="00E27AE2">
        <w:rPr>
          <w:color w:val="000000"/>
        </w:rPr>
        <w:t>формировать элементарные научные представления о компонентах живой природы: строении и жизни растений, животных, организма человека и его здоровье;</w:t>
      </w:r>
    </w:p>
    <w:p w:rsidR="00A947D0" w:rsidRPr="00E27AE2" w:rsidRDefault="00A947D0" w:rsidP="00A947D0">
      <w:pPr>
        <w:pStyle w:val="pboth"/>
        <w:numPr>
          <w:ilvl w:val="0"/>
          <w:numId w:val="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" w:name="102079"/>
      <w:bookmarkEnd w:id="1"/>
      <w:r w:rsidRPr="00E27AE2">
        <w:rPr>
          <w:color w:val="000000"/>
        </w:rPr>
        <w:t>показать практическое применение биологических знаний: учить приемам выращивания и ухода за некоторыми (например, комнатными) растениями и домашними животными, вырабатывать умения ухода за своим организмом, использовать полученные знания для решения бытовых, медицинских и экологических проблем;</w:t>
      </w:r>
    </w:p>
    <w:p w:rsidR="00A947D0" w:rsidRPr="00E27AE2" w:rsidRDefault="00A947D0" w:rsidP="00A947D0">
      <w:pPr>
        <w:pStyle w:val="pboth"/>
        <w:numPr>
          <w:ilvl w:val="0"/>
          <w:numId w:val="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" w:name="102080"/>
      <w:bookmarkEnd w:id="2"/>
      <w:r w:rsidRPr="00E27AE2">
        <w:rPr>
          <w:color w:val="000000"/>
        </w:rPr>
        <w:t>формировать навыки правильного поведения в природе, способствовать экологическому, эстетическому, физическому, санитарно-гигиеническому, половому воспитанию подростков, помочь усвоить правила здорового образа жизни;</w:t>
      </w:r>
    </w:p>
    <w:p w:rsidR="00A947D0" w:rsidRDefault="00A947D0" w:rsidP="00A947D0">
      <w:pPr>
        <w:pStyle w:val="pboth"/>
        <w:numPr>
          <w:ilvl w:val="0"/>
          <w:numId w:val="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" w:name="102081"/>
      <w:bookmarkEnd w:id="3"/>
      <w:r w:rsidRPr="00E27AE2">
        <w:rPr>
          <w:color w:val="000000"/>
        </w:rPr>
        <w:t>развивать и корригировать познавательную деятельность, учить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</w:t>
      </w:r>
      <w:r>
        <w:rPr>
          <w:color w:val="000000"/>
        </w:rPr>
        <w:t>ии.</w:t>
      </w:r>
    </w:p>
    <w:p w:rsidR="00A947D0" w:rsidRDefault="00A947D0" w:rsidP="00A947D0">
      <w:pPr>
        <w:pStyle w:val="pboth"/>
        <w:spacing w:before="0" w:beforeAutospacing="0" w:after="0" w:afterAutospacing="0" w:line="276" w:lineRule="auto"/>
        <w:jc w:val="both"/>
        <w:rPr>
          <w:color w:val="000000"/>
        </w:rPr>
      </w:pPr>
    </w:p>
    <w:p w:rsidR="00A947D0" w:rsidRDefault="00A947D0" w:rsidP="00A947D0">
      <w:pPr>
        <w:pStyle w:val="pboth"/>
        <w:spacing w:before="0" w:beforeAutospacing="0" w:after="0" w:afterAutospacing="0" w:line="276" w:lineRule="auto"/>
        <w:jc w:val="both"/>
        <w:rPr>
          <w:color w:val="000000"/>
        </w:rPr>
      </w:pPr>
    </w:p>
    <w:p w:rsidR="00A947D0" w:rsidRPr="00E27AE2" w:rsidRDefault="00A947D0" w:rsidP="00A947D0">
      <w:pPr>
        <w:pStyle w:val="pboth"/>
        <w:spacing w:before="0" w:beforeAutospacing="0" w:after="0" w:afterAutospacing="0" w:line="276" w:lineRule="auto"/>
        <w:jc w:val="both"/>
        <w:rPr>
          <w:color w:val="000000"/>
        </w:rPr>
      </w:pPr>
    </w:p>
    <w:p w:rsidR="00A947D0" w:rsidRPr="006D0710" w:rsidRDefault="00A947D0" w:rsidP="00A947D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6D0710">
        <w:rPr>
          <w:rFonts w:ascii="Times New Roman" w:hAnsi="Times New Roman" w:cs="Times New Roman"/>
          <w:sz w:val="24"/>
          <w:szCs w:val="24"/>
          <w:u w:val="single"/>
        </w:rPr>
        <w:lastRenderedPageBreak/>
        <w:t>Учебно</w:t>
      </w:r>
      <w:proofErr w:type="spellEnd"/>
      <w:r w:rsidRPr="006D0710">
        <w:rPr>
          <w:rFonts w:ascii="Times New Roman" w:hAnsi="Times New Roman" w:cs="Times New Roman"/>
          <w:sz w:val="24"/>
          <w:szCs w:val="24"/>
          <w:u w:val="single"/>
        </w:rPr>
        <w:t xml:space="preserve"> – методический комплект:</w:t>
      </w:r>
    </w:p>
    <w:p w:rsidR="00A947D0" w:rsidRDefault="00A947D0" w:rsidP="00A947D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E4C46">
        <w:rPr>
          <w:rFonts w:ascii="Times New Roman" w:hAnsi="Times New Roman" w:cs="Times New Roman"/>
          <w:sz w:val="24"/>
          <w:szCs w:val="24"/>
        </w:rPr>
        <w:t xml:space="preserve">Биология. </w:t>
      </w:r>
      <w:r>
        <w:rPr>
          <w:rFonts w:ascii="Times New Roman" w:hAnsi="Times New Roman" w:cs="Times New Roman"/>
          <w:sz w:val="24"/>
          <w:szCs w:val="24"/>
        </w:rPr>
        <w:t>Животные. 8</w:t>
      </w:r>
      <w:r w:rsidRPr="007E4C46">
        <w:rPr>
          <w:rFonts w:ascii="Times New Roman" w:hAnsi="Times New Roman" w:cs="Times New Roman"/>
          <w:sz w:val="24"/>
          <w:szCs w:val="24"/>
        </w:rPr>
        <w:t xml:space="preserve"> класс: учебник для общеобразовательных организаций, реализующих адаптированные основные общеобразовательные программы / </w:t>
      </w:r>
      <w:r>
        <w:rPr>
          <w:rFonts w:ascii="Times New Roman" w:hAnsi="Times New Roman" w:cs="Times New Roman"/>
          <w:sz w:val="24"/>
          <w:szCs w:val="24"/>
        </w:rPr>
        <w:t>А.И. Никишов, А.В. Теремов. Москва «</w:t>
      </w:r>
      <w:r w:rsidRPr="007E4C46">
        <w:rPr>
          <w:rFonts w:ascii="Times New Roman" w:hAnsi="Times New Roman" w:cs="Times New Roman"/>
          <w:sz w:val="24"/>
          <w:szCs w:val="24"/>
        </w:rPr>
        <w:t>Просвещение</w:t>
      </w:r>
      <w:r>
        <w:rPr>
          <w:rFonts w:ascii="Times New Roman" w:hAnsi="Times New Roman" w:cs="Times New Roman"/>
          <w:sz w:val="24"/>
          <w:szCs w:val="24"/>
        </w:rPr>
        <w:t>»  2023</w:t>
      </w:r>
    </w:p>
    <w:p w:rsidR="00A947D0" w:rsidRDefault="00A947D0" w:rsidP="00A947D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E5B9E">
        <w:rPr>
          <w:rFonts w:ascii="Arial" w:eastAsia="Times New Roman" w:hAnsi="Arial" w:cs="Arial"/>
          <w:color w:val="181818"/>
          <w:sz w:val="21"/>
          <w:szCs w:val="21"/>
        </w:rPr>
        <w:t> </w:t>
      </w:r>
      <w:proofErr w:type="spellStart"/>
      <w:r w:rsidRPr="006D0710">
        <w:rPr>
          <w:rFonts w:ascii="Times New Roman" w:hAnsi="Times New Roman" w:cs="Times New Roman"/>
          <w:sz w:val="24"/>
          <w:szCs w:val="24"/>
          <w:u w:val="single"/>
        </w:rPr>
        <w:t>Колличество</w:t>
      </w:r>
      <w:proofErr w:type="spellEnd"/>
      <w:r w:rsidRPr="006D0710">
        <w:rPr>
          <w:rFonts w:ascii="Times New Roman" w:hAnsi="Times New Roman" w:cs="Times New Roman"/>
          <w:sz w:val="24"/>
          <w:szCs w:val="24"/>
          <w:u w:val="single"/>
        </w:rPr>
        <w:t xml:space="preserve"> учебных часов</w:t>
      </w:r>
      <w:r w:rsidRPr="006D071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17часов в год, т.е. 0,5</w:t>
      </w:r>
      <w:r w:rsidRPr="006D07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6D07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неделю (по учебному плану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A947D0" w:rsidRDefault="00A947D0" w:rsidP="00A947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BBF" w:rsidRDefault="000C1BBF" w:rsidP="000C1BBF">
      <w:pPr>
        <w:pStyle w:val="a5"/>
        <w:numPr>
          <w:ilvl w:val="1"/>
          <w:numId w:val="4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71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 xml:space="preserve">Результаты освоения с умственной отсталостью адаптированной АООП общего образования оцениваются как итоговые на момент завершения общего образования. </w:t>
      </w:r>
      <w:proofErr w:type="gramStart"/>
      <w:r w:rsidRPr="000C1BBF">
        <w:rPr>
          <w:color w:val="000000"/>
        </w:rPr>
        <w:t>Освоение АООП общего образования, созданной на основе ФГОС, обеспечивает достижение обучающимися с умственной отсталостью двух видов результатов: личностных и предметных.</w:t>
      </w:r>
      <w:proofErr w:type="gramEnd"/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b/>
          <w:bCs/>
          <w:color w:val="000000"/>
        </w:rPr>
        <w:t>В структуре планируемых результатов ведущее место принадлежит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b/>
          <w:bCs/>
          <w:color w:val="000000"/>
        </w:rPr>
        <w:t>личностным</w:t>
      </w:r>
      <w:r w:rsidRPr="000C1BBF">
        <w:rPr>
          <w:color w:val="000000"/>
        </w:rPr>
        <w:t xml:space="preserve"> 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в культуру, овладение ими </w:t>
      </w:r>
      <w:proofErr w:type="spellStart"/>
      <w:proofErr w:type="gramStart"/>
      <w:r w:rsidRPr="000C1BBF">
        <w:rPr>
          <w:color w:val="000000"/>
        </w:rPr>
        <w:t>социо-культурным</w:t>
      </w:r>
      <w:proofErr w:type="spellEnd"/>
      <w:proofErr w:type="gramEnd"/>
      <w:r w:rsidRPr="000C1BBF">
        <w:rPr>
          <w:color w:val="000000"/>
        </w:rPr>
        <w:t xml:space="preserve"> опытом. Личностные результаты освоения АООП общего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b/>
          <w:bCs/>
          <w:color w:val="000000"/>
        </w:rPr>
        <w:t>Личностные</w:t>
      </w:r>
      <w:r w:rsidRPr="000C1BBF">
        <w:rPr>
          <w:color w:val="000000"/>
        </w:rPr>
        <w:t> результаты освоения адаптированной должны отражать: 1) осознание себя как гражданина России; формирование чувства гордости за свою Родину, российский народ и историю России;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>3) формирование уважительного отношения к иному мнению, истории и культуре других народов;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>4) развитие адекватных представлений о собственных возможностях, о насущно необходимом жизнеобеспечении;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>5) овладение начальными навыками адаптации в динамично изменяющемся и развивающемся мире;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>6) овладение социально-бытовыми умениями, используемыми в повседневной жизни;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>7) владение навыками коммуникации и принятыми ритуалами социального взаимодействия;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>8) способность к осмыслению и дифференциации картины мира, ее временно-пространственной организации;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>9)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 xml:space="preserve">10) принятие и освоение социальной роли </w:t>
      </w:r>
      <w:proofErr w:type="gramStart"/>
      <w:r w:rsidRPr="000C1BBF">
        <w:rPr>
          <w:color w:val="000000"/>
        </w:rPr>
        <w:t>обучающегося</w:t>
      </w:r>
      <w:proofErr w:type="gramEnd"/>
      <w:r w:rsidRPr="000C1BBF">
        <w:rPr>
          <w:color w:val="000000"/>
        </w:rPr>
        <w:t>, формирование и развитие социально значимых мотивов учебной деятельности;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 xml:space="preserve">11) развитие навыков сотрудничества </w:t>
      </w:r>
      <w:proofErr w:type="gramStart"/>
      <w:r w:rsidRPr="000C1BBF">
        <w:rPr>
          <w:color w:val="000000"/>
        </w:rPr>
        <w:t>со</w:t>
      </w:r>
      <w:proofErr w:type="gramEnd"/>
      <w:r w:rsidRPr="000C1BBF">
        <w:rPr>
          <w:color w:val="000000"/>
        </w:rPr>
        <w:t xml:space="preserve"> взрослыми и сверстниками в разных социальных ситуациях;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>12) формирование эстетических потребностей, ценностей и чувств;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>13) развитие этических чувств, доброжелательности и эмоционально нравственной отзывчивости, понимания и сопереживания чувствам других людей;</w:t>
      </w:r>
    </w:p>
    <w:p w:rsidR="006D0112" w:rsidRPr="000C1BBF" w:rsidRDefault="006D0112" w:rsidP="000C1B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C1BBF">
        <w:rPr>
          <w:color w:val="000000"/>
        </w:rPr>
        <w:t>14)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C1BBF" w:rsidRPr="007E4C46" w:rsidRDefault="000C1BBF" w:rsidP="000C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4C46">
        <w:rPr>
          <w:rFonts w:ascii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0C1BBF" w:rsidRPr="00C11404" w:rsidRDefault="000C1BBF" w:rsidP="000C1BB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11404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0C1BBF" w:rsidRPr="00C11404" w:rsidRDefault="000C1BBF" w:rsidP="000C1BBF">
      <w:pPr>
        <w:pStyle w:val="a5"/>
        <w:numPr>
          <w:ilvl w:val="0"/>
          <w:numId w:val="5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представление об объектах и явлениях неживой и живой природы, организма человека;</w:t>
      </w:r>
    </w:p>
    <w:p w:rsidR="000C1BBF" w:rsidRPr="00C11404" w:rsidRDefault="000C1BBF" w:rsidP="000C1BBF">
      <w:pPr>
        <w:pStyle w:val="a5"/>
        <w:numPr>
          <w:ilvl w:val="0"/>
          <w:numId w:val="5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lastRenderedPageBreak/>
        <w:t>знание особенностей внешнего вида изученных растений и животных, узнавание и различение изученных объектов в окружающем мире, моделях, фотографиях, рисунках;</w:t>
      </w:r>
    </w:p>
    <w:p w:rsidR="000C1BBF" w:rsidRPr="00C11404" w:rsidRDefault="000C1BBF" w:rsidP="000C1BBF">
      <w:pPr>
        <w:pStyle w:val="a5"/>
        <w:numPr>
          <w:ilvl w:val="0"/>
          <w:numId w:val="5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знание общих признаков изученных групп растений и животных, правил поведения в природе, техники безопасности, здорового образа жизни в объеме программы;</w:t>
      </w:r>
    </w:p>
    <w:p w:rsidR="000C1BBF" w:rsidRPr="00C11404" w:rsidRDefault="000C1BBF" w:rsidP="000C1BBF">
      <w:pPr>
        <w:pStyle w:val="a5"/>
        <w:numPr>
          <w:ilvl w:val="0"/>
          <w:numId w:val="5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выполнение совместно с учителем практических работ, предусмотренных программой;</w:t>
      </w:r>
    </w:p>
    <w:p w:rsidR="000C1BBF" w:rsidRPr="00C11404" w:rsidRDefault="000C1BBF" w:rsidP="000C1BBF">
      <w:pPr>
        <w:pStyle w:val="a5"/>
        <w:numPr>
          <w:ilvl w:val="0"/>
          <w:numId w:val="5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описание особенностей состояния своего организма;</w:t>
      </w:r>
    </w:p>
    <w:p w:rsidR="000C1BBF" w:rsidRPr="00C11404" w:rsidRDefault="000C1BBF" w:rsidP="000C1BBF">
      <w:pPr>
        <w:pStyle w:val="a5"/>
        <w:numPr>
          <w:ilvl w:val="0"/>
          <w:numId w:val="5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знание названий специализации врачей;</w:t>
      </w:r>
    </w:p>
    <w:p w:rsidR="000C1BBF" w:rsidRPr="00C11404" w:rsidRDefault="000C1BBF" w:rsidP="000C1BBF">
      <w:pPr>
        <w:pStyle w:val="a5"/>
        <w:numPr>
          <w:ilvl w:val="0"/>
          <w:numId w:val="5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применение полученных знаний и сформированных умений в бытовых ситуациях (уход за растениями, животными в доме, измерение температуры тела, правила первой доврачебной помощи).</w:t>
      </w:r>
    </w:p>
    <w:p w:rsidR="000C1BBF" w:rsidRPr="00C11404" w:rsidRDefault="000C1BBF" w:rsidP="000C1BB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11404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0C1BBF" w:rsidRPr="00C11404" w:rsidRDefault="000C1BBF" w:rsidP="000C1BBF">
      <w:pPr>
        <w:pStyle w:val="a5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представление об объектах неживой и живой природы, организме человека;</w:t>
      </w:r>
    </w:p>
    <w:p w:rsidR="000C1BBF" w:rsidRPr="00C11404" w:rsidRDefault="000C1BBF" w:rsidP="000C1BBF">
      <w:pPr>
        <w:pStyle w:val="a5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осознание основных взаимосвязей между природными компонентами, природой и человеком, органами и системами органов у человека;</w:t>
      </w:r>
    </w:p>
    <w:p w:rsidR="000C1BBF" w:rsidRPr="00C11404" w:rsidRDefault="000C1BBF" w:rsidP="000C1BBF">
      <w:pPr>
        <w:pStyle w:val="a5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установление взаимосвязи между средой обитания и внешним видом объекта (единство формы и функции);</w:t>
      </w:r>
    </w:p>
    <w:p w:rsidR="000C1BBF" w:rsidRPr="00C11404" w:rsidRDefault="000C1BBF" w:rsidP="000C1BBF">
      <w:pPr>
        <w:pStyle w:val="a5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знание признаков сходства и различия между группами растений и животных; выполнение классификаций на основе выделения общих признаков;</w:t>
      </w:r>
    </w:p>
    <w:p w:rsidR="000C1BBF" w:rsidRPr="00C11404" w:rsidRDefault="000C1BBF" w:rsidP="000C1BBF">
      <w:pPr>
        <w:pStyle w:val="a5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узнавание изученных природных объектов по внешнему виду (натуральные объекты, муляжи, слайды, рисунки, схемы);</w:t>
      </w:r>
    </w:p>
    <w:p w:rsidR="000C1BBF" w:rsidRPr="00C11404" w:rsidRDefault="000C1BBF" w:rsidP="000C1BBF">
      <w:pPr>
        <w:pStyle w:val="a5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знание названий, элементарных функций и расположения основных органов в организме человека;</w:t>
      </w:r>
    </w:p>
    <w:p w:rsidR="000C1BBF" w:rsidRPr="00C11404" w:rsidRDefault="000C1BBF" w:rsidP="000C1BBF">
      <w:pPr>
        <w:pStyle w:val="a5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</w:t>
      </w:r>
    </w:p>
    <w:p w:rsidR="000C1BBF" w:rsidRPr="00C11404" w:rsidRDefault="000C1BBF" w:rsidP="000C1BBF">
      <w:pPr>
        <w:pStyle w:val="a5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знание правил здорового образа жизни и безопасного поведения, использование их для объяснения новых ситуаций;</w:t>
      </w:r>
    </w:p>
    <w:p w:rsidR="000C1BBF" w:rsidRPr="00C11404" w:rsidRDefault="000C1BBF" w:rsidP="000C1BBF">
      <w:pPr>
        <w:pStyle w:val="a5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>выполнение практических работ самостоятельно или при предварительной (ориентировочной) помощи педагогического работника (измерение температуры тела, оказание доврачебной помощи при вывихах, порезах, кровотечении, ожогах);</w:t>
      </w:r>
    </w:p>
    <w:p w:rsidR="000C1BBF" w:rsidRDefault="000C1BBF" w:rsidP="000C1BBF">
      <w:pPr>
        <w:pStyle w:val="a5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C11404">
        <w:rPr>
          <w:rFonts w:ascii="Times New Roman" w:hAnsi="Times New Roman" w:cs="Times New Roman"/>
          <w:sz w:val="24"/>
          <w:szCs w:val="24"/>
        </w:rPr>
        <w:t xml:space="preserve">владение сформированными знаниями и умениями в учебных, </w:t>
      </w:r>
      <w:proofErr w:type="spellStart"/>
      <w:r w:rsidRPr="00C11404">
        <w:rPr>
          <w:rFonts w:ascii="Times New Roman" w:hAnsi="Times New Roman" w:cs="Times New Roman"/>
          <w:sz w:val="24"/>
          <w:szCs w:val="24"/>
        </w:rPr>
        <w:t>учебнобытовых</w:t>
      </w:r>
      <w:proofErr w:type="spellEnd"/>
      <w:r w:rsidRPr="00C11404">
        <w:rPr>
          <w:rFonts w:ascii="Times New Roman" w:hAnsi="Times New Roman" w:cs="Times New Roman"/>
          <w:sz w:val="24"/>
          <w:szCs w:val="24"/>
        </w:rPr>
        <w:t xml:space="preserve"> и учебно-трудовых ситуациях.</w:t>
      </w:r>
    </w:p>
    <w:p w:rsidR="000C1BBF" w:rsidRPr="007E4C46" w:rsidRDefault="000C1BBF" w:rsidP="000C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BBF" w:rsidRDefault="000C1BBF" w:rsidP="000C1B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7E4C46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AA67D8" w:rsidRPr="00AA67D8" w:rsidRDefault="00AA67D8" w:rsidP="000F211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AA67D8">
        <w:rPr>
          <w:b/>
          <w:bCs/>
          <w:color w:val="000000"/>
        </w:rPr>
        <w:t>Введение</w:t>
      </w:r>
      <w:r w:rsidR="006338AE">
        <w:rPr>
          <w:b/>
          <w:bCs/>
          <w:color w:val="000000"/>
        </w:rPr>
        <w:t xml:space="preserve"> (1 час)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Разнообразие животного мира. Позвоночные и беспозвоночные животные. Дикие и домашние животные. Места обитания животных и приспособленность их к условиям жизни (форма тела, покров, способ передвижения, дыхание, окраска: защитная, предостерегающая). Значение животных и их охрана. Животные, занесенные в Красную книгу.</w:t>
      </w:r>
    </w:p>
    <w:p w:rsidR="00AA67D8" w:rsidRPr="00AA67D8" w:rsidRDefault="00AA67D8" w:rsidP="000F211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AA67D8">
        <w:rPr>
          <w:b/>
          <w:bCs/>
          <w:color w:val="000000"/>
        </w:rPr>
        <w:t>Беспозвоночные животные</w:t>
      </w:r>
      <w:r w:rsidR="006338AE">
        <w:rPr>
          <w:b/>
          <w:bCs/>
          <w:color w:val="000000"/>
        </w:rPr>
        <w:t xml:space="preserve"> (2 часа)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Общее знакомство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Общие признаки беспозвоночных (отсутствие позвоночника и внутреннего скелета). Многообразие беспозвоночных: черви, медузы, раки, пауки, насекомые.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 </w:t>
      </w:r>
      <w:r w:rsidRPr="00AA67D8">
        <w:rPr>
          <w:b/>
          <w:bCs/>
          <w:color w:val="000000"/>
        </w:rPr>
        <w:t>Черви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Внешний вид дождевого червя, образ жизни, питание, особенности дыхания, способ передвижения. Роль дождевого червя в почвообразовании.</w:t>
      </w:r>
    </w:p>
    <w:p w:rsidR="000F211A" w:rsidRDefault="000F211A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lastRenderedPageBreak/>
        <w:t>Насекомые</w:t>
      </w:r>
      <w:r w:rsidRPr="00AA67D8">
        <w:rPr>
          <w:color w:val="000000"/>
        </w:rPr>
        <w:t> 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Многообразие насекомых (стрекозы, тараканы и др.). Различие по внешнему виду, местам обитания, питанию.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Бабочки. Отличительные признаки. Размножение и развитие (яйца, гусеница, куколка). Характеристика на примере одной из бабочек. Павлиний глаз, траурница, адмирал и др. Их значение. Яблонная плодожорка, бабочка-капустница. Наносимый вред. Меры борьбы.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Тутовый шелкопряд. Внешний вид, образ жизни, питание, способ передвижения, польза, разведение.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Жуки. Отличительные признаки. Значение в природе. Размножение и развитие. Сравнительная характеристика (майский жук, колорадский жук, божья коровка или другие — по выбору учителя).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Комнатная муха. Характерные особенности. Вред. Меры борьбы. Правила гигиены.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Медоносная пчела. Внешнее строение. Жизнь пчелиной семьи (состав семьи). Разведение пчел (пчеловодство). Использование продуктов пчеловодства (целебные свойства меда, пыльцы, прополиса).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Муравьи — санитары леса. Внешний вид. Состав семьи. Особенности жизни. Польза. Правила поведения в лесу. Охрана муравейников.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Демонстрация </w:t>
      </w:r>
      <w:r w:rsidRPr="00AA67D8">
        <w:rPr>
          <w:color w:val="000000"/>
        </w:rPr>
        <w:t xml:space="preserve"> показ видеофильмов.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Практическая работа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Зарисовка насекомых в тетрадях.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Экскурсия </w:t>
      </w:r>
      <w:r w:rsidRPr="00AA67D8">
        <w:rPr>
          <w:color w:val="000000"/>
        </w:rPr>
        <w:t>в природу для наблюдения за насекомыми.</w:t>
      </w:r>
    </w:p>
    <w:p w:rsidR="00AA67D8" w:rsidRPr="00AA67D8" w:rsidRDefault="00AA67D8" w:rsidP="000F211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AA67D8">
        <w:rPr>
          <w:b/>
          <w:bCs/>
          <w:color w:val="000000"/>
        </w:rPr>
        <w:t>Позвоночные животные</w:t>
      </w:r>
      <w:r w:rsidR="006338AE">
        <w:rPr>
          <w:b/>
          <w:bCs/>
          <w:color w:val="000000"/>
        </w:rPr>
        <w:t xml:space="preserve"> (12 час)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Общие признаки позвоночных животных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Наличие позвоночника и внутреннего скелета. Классификация животных: рыбы, земноводные, пресмыкающиеся, птицы, млекопитающие.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Рыбы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Общие признаки рыб. Среда обитания.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Речные рыбы (пресноводные): окунь, щука, карп.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Морские рыбы: треска, сельдь или другие, обитающие в данной местности.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Внешнее строение, образ жизни, питание (особенности питания хищных рыб), дыхание, способ передвижения. Размножение рыб. Рыбоводство (разведение рыбы, ее охрана и рациональное использование). Рыболовство. Рациональное использование.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Домашний аквариум. Виды аквариумных рыб. Среда обитания (освещение, температура воды). Особенности размножения (живородящие). Питание. Кормление (виды корма), уход.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Экскурсия </w:t>
      </w:r>
      <w:r w:rsidRPr="00AA67D8">
        <w:rPr>
          <w:color w:val="000000"/>
        </w:rPr>
        <w:t>к водоему для наблюдений за рыбной ловлей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Земноводные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Общие признаки земноводных.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Лягушка. Место обитания, образ жизни. Внешнее строение, способ передвижения. Питание, дыхание, размножение (цикл развития)</w:t>
      </w:r>
      <w:proofErr w:type="gramStart"/>
      <w:r w:rsidRPr="00AA67D8">
        <w:rPr>
          <w:color w:val="000000"/>
        </w:rPr>
        <w:t>.З</w:t>
      </w:r>
      <w:proofErr w:type="gramEnd"/>
      <w:r w:rsidRPr="00AA67D8">
        <w:rPr>
          <w:color w:val="000000"/>
        </w:rPr>
        <w:t>накомство с многообразием земноводных (жаба, тритон, саламандра). Особенности внешнего вида и образа жизни. Значение в природе. Черты сходства и различия земноводных и рыб. Польза земноводных и их охрана.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Демонстрация </w:t>
      </w:r>
      <w:r w:rsidRPr="00AA67D8">
        <w:rPr>
          <w:color w:val="000000"/>
        </w:rPr>
        <w:t>живой лягушки или влажного препарата.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Практические работы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Зарисовка в тетрадях. Черчение таблицы (сходство и различие).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Пресмыкающиеся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Общие признаки пресмыкающихся. Внешнее строение, питание, дыхание. Размножение пресмыкающихся (цикл развития).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Ящерица прыткая. Места обитания, образ жизни, особенности питания.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lastRenderedPageBreak/>
        <w:t>Змеи. Отличительные особенности животных. Сравнительная характеристика: гадюка, уж (места обитания, питание, размножение и развитие, отличительные признаки). Использование змеиного яда в медицине. Скорая помощь при укусах змей.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Черепахи, крокодилы. Отличительные признаки, среда обитания, питание, размножение и развитие.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Сравнительная характеристика пресмыкающихся и земноводных (по внешнему виду, образу жизни, циклу развития).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Демонстрация </w:t>
      </w:r>
      <w:r w:rsidRPr="00AA67D8">
        <w:rPr>
          <w:color w:val="000000"/>
        </w:rPr>
        <w:t xml:space="preserve"> Показ кино- и видеофильмов.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Практические работы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Зарисовки в тетрадях. Черчение таблицы.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Птицы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Дикие птицы. Общая характеристика птиц: наличие крыльев, пуха и перьев на теле. Особенности размножения: кладка яиц и выведение птенцов.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Многообразие птиц, среда обитания, образ жизни, питание, приспособление к среде обитания. Птицы перелетные и неперелетные (зимующие, оседлые).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Птицы леса: большой пестрый дятел, синица.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Хищные птицы: сова, орел.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Птицы, кормящиеся в воздухе: ласточка, стриж.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Водоплавающие птицы: утка-кряква, лебедь, пеликан.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Птицы, обитающие близ жилища человека: голубь, ворона, воробей, трясогузка или другие местные представители пернатых.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Особенности образа жизни каждой группы птиц. Гнездование и забота о потомстве. Охрана птиц.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Птицы в живом уголке. Попугаи, канарейки, щеглы. Уход за ними.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Домашние птицы. Курица, гусь, утка, индюшка. Особенности внешнего строения, питания, размножения и развития. Строение яйца (на примере куриного). Уход за домашними птицами.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Содержание, кормление, разведение. Значение птицеводства.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Демонстрация </w:t>
      </w:r>
      <w:r w:rsidR="000F211A" w:rsidRPr="00AA67D8">
        <w:rPr>
          <w:color w:val="000000"/>
        </w:rPr>
        <w:t xml:space="preserve"> </w:t>
      </w:r>
      <w:r w:rsidRPr="00AA67D8">
        <w:rPr>
          <w:color w:val="000000"/>
        </w:rPr>
        <w:t>Прослушивание голосов птиц.</w:t>
      </w:r>
      <w:r w:rsidR="000F211A">
        <w:rPr>
          <w:color w:val="000000"/>
        </w:rPr>
        <w:t xml:space="preserve"> </w:t>
      </w:r>
      <w:r w:rsidRPr="00AA67D8">
        <w:rPr>
          <w:color w:val="000000"/>
        </w:rPr>
        <w:t>Показ видеофильмов.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Практические работы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1. Подкормка зимующих птиц.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Млекопитающие животные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Общие сведения. Разнообразие млекопитающих животных. Общие признаки млекопитающих (рождение живых детенышей и вскармливание их молоком).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AA67D8">
        <w:rPr>
          <w:color w:val="000000"/>
        </w:rPr>
        <w:t>Классификация млекопитающих животных: дикие (грызуны, зайцеобразные, хищные, пушные звери, морские, приматы) и сельскохозяйственные.</w:t>
      </w:r>
      <w:proofErr w:type="gramEnd"/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Грызуны. Общие признаки грызунов: внешний вид, среда обитания, образ жизни, питание, размножение.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 xml:space="preserve">Мышь (полевая и серая полевка), белка, суслик, бобр. Отличительные особенности каждого животного. Значение грызунов в природе и хозяйственной деятельности человека. Польза и вред, </w:t>
      </w:r>
      <w:proofErr w:type="gramStart"/>
      <w:r w:rsidRPr="00AA67D8">
        <w:rPr>
          <w:color w:val="000000"/>
        </w:rPr>
        <w:t>приносимые</w:t>
      </w:r>
      <w:proofErr w:type="gramEnd"/>
      <w:r w:rsidRPr="00AA67D8">
        <w:rPr>
          <w:color w:val="000000"/>
        </w:rPr>
        <w:t xml:space="preserve"> грызунами. Охрана белок и бобров.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Зайцеобразные. </w:t>
      </w:r>
      <w:proofErr w:type="gramStart"/>
      <w:r w:rsidRPr="00AA67D8">
        <w:rPr>
          <w:color w:val="000000"/>
        </w:rPr>
        <w:t>Общие признаки: внешний вид, среда обитания, образ жизни, питание, значение в природе (заяц-русак, заяц-беляк).</w:t>
      </w:r>
      <w:proofErr w:type="gramEnd"/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Хищные звери. Общие признаки хищных зверей. Внешний вид, отличительные особенности. Особенности некоторых из них. Образ жизни. Добыча пищи. Черты сходства и различия.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AA67D8">
        <w:rPr>
          <w:color w:val="000000"/>
        </w:rPr>
        <w:t>Псовые</w:t>
      </w:r>
      <w:proofErr w:type="gramEnd"/>
      <w:r w:rsidRPr="00AA67D8">
        <w:rPr>
          <w:color w:val="000000"/>
        </w:rPr>
        <w:t xml:space="preserve"> (собачьи): волк, лисица.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Медвежьи: медведи (бурый, белый).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AA67D8">
        <w:rPr>
          <w:color w:val="000000"/>
        </w:rPr>
        <w:t>Кошачьи</w:t>
      </w:r>
      <w:proofErr w:type="gramEnd"/>
      <w:r w:rsidRPr="00AA67D8">
        <w:rPr>
          <w:color w:val="000000"/>
        </w:rPr>
        <w:t>: снежный барс, рысь, лев, тигр. Сравнительные характеристики.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lastRenderedPageBreak/>
        <w:t>Пушные звери: соболь, куница, норка, песец. Пушные звери в природе. Разведение на зверофермах.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Копытные (парнокопытные, непарнокопытные) дикие животные: кабан, лось. Общие признаки, внешний вид и отличительные особенности. Образ жизни, питание, места обитания. Охрана животных.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Морские животные. Ластоногие: тюлень, морж. Общие признаки, внешний вид, среда обитания, питание, размножение и развитие. Отличительные особенности, распространение и значение.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AA67D8">
        <w:rPr>
          <w:color w:val="000000"/>
        </w:rPr>
        <w:t>Китообразные</w:t>
      </w:r>
      <w:proofErr w:type="gramEnd"/>
      <w:r w:rsidRPr="00AA67D8">
        <w:rPr>
          <w:color w:val="000000"/>
        </w:rPr>
        <w:t xml:space="preserve">: кит, дельфин. Внешний вид, места обитания, питание. Способ передвижения. Особенности вскармливания детенышей. Значение </w:t>
      </w:r>
      <w:proofErr w:type="gramStart"/>
      <w:r w:rsidRPr="00AA67D8">
        <w:rPr>
          <w:color w:val="000000"/>
        </w:rPr>
        <w:t>китообразных</w:t>
      </w:r>
      <w:proofErr w:type="gramEnd"/>
      <w:r w:rsidRPr="00AA67D8">
        <w:rPr>
          <w:color w:val="000000"/>
        </w:rPr>
        <w:t>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Охрана морских млекопитающих. Морские животные, занесенные в Красную книгу (нерпа, пятнистый тюлень и др.).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Приматы. Общая характеристика. Знакомство с отличительными особенностями различных групп. Питание. Уход за потомством. Места обитания.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Демонстрация </w:t>
      </w:r>
      <w:r w:rsidRPr="00AA67D8">
        <w:rPr>
          <w:color w:val="000000"/>
        </w:rPr>
        <w:t>видеофильмов о жизни млекопитающих животных.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Практические работы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Зарисовки в тетрадях.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Игры (зоологическое лото и др.).</w:t>
      </w:r>
    </w:p>
    <w:p w:rsidR="00AA67D8" w:rsidRPr="00AA67D8" w:rsidRDefault="00AA67D8" w:rsidP="000F211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AA67D8">
        <w:rPr>
          <w:b/>
          <w:bCs/>
          <w:color w:val="000000"/>
        </w:rPr>
        <w:t>Сельскохозяйственные млекопитающие</w:t>
      </w:r>
      <w:r w:rsidR="006338AE">
        <w:rPr>
          <w:b/>
          <w:bCs/>
          <w:color w:val="000000"/>
        </w:rPr>
        <w:t xml:space="preserve"> (2 часа)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Кролик. Внешний вид и характерные особенности кроликов. Питание. Содержание кроликов. Разведение.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Корова. Отличительные особенности внешнего строения. Особенности питания. Корма для коров. Молочная продуктивность коров. Вскармливание телят. Некоторые местные породы. Современные фермы: содержание коров, телят.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Овца. Характерные особенности внешнего вида. Распространение овец. Питание. Способность к поеданию низкорослых растений, а также растений, имеющих горький и соленый вкус. Значение овец в экономике страны. Некоторые породы овец. Содержание овец в зимний и летний периоды.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Свинья. Внешнее строение. Особенности внешнего вида, кожного покрова (жировая прослойка). Уход и кормление (откорм). Свиноводческие фермы.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Лошадь. Внешний вид, особенности. Уход и кормление. Значение в народном хозяйстве. Верховые лошади, тяжеловозы, рысаки.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Северный олень. Внешний вид. Особенности питания. Приспособленность к условиям жизни. Значение. Оленеводство.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color w:val="000000"/>
        </w:rPr>
        <w:t>Верблюд. Внешний вид. Особенности питания. Приспособленность к условиям жизни. Значение для человека.</w:t>
      </w:r>
    </w:p>
    <w:p w:rsidR="00AA67D8" w:rsidRPr="00AA67D8" w:rsidRDefault="00AA67D8" w:rsidP="00AA67D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67D8">
        <w:rPr>
          <w:b/>
          <w:bCs/>
          <w:color w:val="000000"/>
        </w:rPr>
        <w:t>Демонстрация </w:t>
      </w:r>
      <w:r w:rsidRPr="00AA67D8">
        <w:rPr>
          <w:color w:val="000000"/>
        </w:rPr>
        <w:t>видеофильмов.</w:t>
      </w:r>
    </w:p>
    <w:p w:rsidR="00AA67D8" w:rsidRDefault="000F211A" w:rsidP="00AA67D8">
      <w:pPr>
        <w:pStyle w:val="a5"/>
        <w:spacing w:after="0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A67D8">
        <w:rPr>
          <w:rFonts w:ascii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Style w:val="a4"/>
        <w:tblW w:w="0" w:type="auto"/>
        <w:tblLook w:val="04A0"/>
      </w:tblPr>
      <w:tblGrid>
        <w:gridCol w:w="1242"/>
        <w:gridCol w:w="7655"/>
        <w:gridCol w:w="1523"/>
      </w:tblGrid>
      <w:tr w:rsidR="00AA67D8" w:rsidTr="00547777">
        <w:trPr>
          <w:trHeight w:val="348"/>
        </w:trPr>
        <w:tc>
          <w:tcPr>
            <w:tcW w:w="1242" w:type="dxa"/>
          </w:tcPr>
          <w:p w:rsidR="00AA67D8" w:rsidRPr="000D23AC" w:rsidRDefault="00AA67D8" w:rsidP="0054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AA67D8" w:rsidRPr="00FC175A" w:rsidRDefault="00AA67D8" w:rsidP="0054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625982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523" w:type="dxa"/>
          </w:tcPr>
          <w:p w:rsidR="00AA67D8" w:rsidRPr="00FC175A" w:rsidRDefault="00AA67D8" w:rsidP="0054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A67D8" w:rsidTr="00547777">
        <w:trPr>
          <w:trHeight w:val="348"/>
        </w:trPr>
        <w:tc>
          <w:tcPr>
            <w:tcW w:w="1242" w:type="dxa"/>
          </w:tcPr>
          <w:p w:rsidR="00AA67D8" w:rsidRPr="00AA67D8" w:rsidRDefault="00AA67D8" w:rsidP="00AA67D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1.</w:t>
            </w:r>
          </w:p>
        </w:tc>
        <w:tc>
          <w:tcPr>
            <w:tcW w:w="7655" w:type="dxa"/>
          </w:tcPr>
          <w:p w:rsidR="00AA67D8" w:rsidRPr="00AA67D8" w:rsidRDefault="00AA67D8" w:rsidP="00AA67D8">
            <w:pPr>
              <w:pStyle w:val="a3"/>
              <w:shd w:val="clear" w:color="auto" w:fill="FFFFFF"/>
              <w:spacing w:line="276" w:lineRule="auto"/>
              <w:jc w:val="both"/>
            </w:pPr>
            <w:r w:rsidRPr="00AA67D8">
              <w:rPr>
                <w:color w:val="000000"/>
              </w:rPr>
              <w:t>Введение</w:t>
            </w: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1523" w:type="dxa"/>
          </w:tcPr>
          <w:p w:rsidR="00AA67D8" w:rsidRPr="004053E2" w:rsidRDefault="000F211A" w:rsidP="0054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67D8" w:rsidTr="00547777">
        <w:trPr>
          <w:trHeight w:val="367"/>
        </w:trPr>
        <w:tc>
          <w:tcPr>
            <w:tcW w:w="1242" w:type="dxa"/>
          </w:tcPr>
          <w:p w:rsidR="00AA67D8" w:rsidRPr="00AA67D8" w:rsidRDefault="00AA67D8" w:rsidP="00AA67D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7D8">
              <w:rPr>
                <w:rFonts w:ascii="Times New Roman" w:hAnsi="Times New Roman" w:cs="Times New Roman"/>
                <w:sz w:val="24"/>
                <w:szCs w:val="24"/>
              </w:rPr>
              <w:t xml:space="preserve">       2.</w:t>
            </w:r>
          </w:p>
        </w:tc>
        <w:tc>
          <w:tcPr>
            <w:tcW w:w="7655" w:type="dxa"/>
          </w:tcPr>
          <w:p w:rsidR="00AA67D8" w:rsidRPr="00AA67D8" w:rsidRDefault="00AA67D8" w:rsidP="00AA67D8">
            <w:pPr>
              <w:pStyle w:val="a3"/>
              <w:shd w:val="clear" w:color="auto" w:fill="FFFFFF"/>
              <w:spacing w:line="276" w:lineRule="auto"/>
              <w:jc w:val="both"/>
            </w:pPr>
            <w:r w:rsidRPr="00AA67D8">
              <w:rPr>
                <w:color w:val="000000"/>
              </w:rPr>
              <w:t>Беспозвоночные животные</w:t>
            </w:r>
            <w:r>
              <w:rPr>
                <w:color w:val="000000"/>
              </w:rPr>
              <w:t>.</w:t>
            </w:r>
          </w:p>
        </w:tc>
        <w:tc>
          <w:tcPr>
            <w:tcW w:w="1523" w:type="dxa"/>
          </w:tcPr>
          <w:p w:rsidR="00AA67D8" w:rsidRDefault="000F211A" w:rsidP="0054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67D8" w:rsidTr="00547777">
        <w:trPr>
          <w:trHeight w:val="367"/>
        </w:trPr>
        <w:tc>
          <w:tcPr>
            <w:tcW w:w="1242" w:type="dxa"/>
          </w:tcPr>
          <w:p w:rsidR="00AA67D8" w:rsidRPr="00AA67D8" w:rsidRDefault="00AA67D8" w:rsidP="00AA67D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7D8">
              <w:rPr>
                <w:rFonts w:ascii="Times New Roman" w:hAnsi="Times New Roman" w:cs="Times New Roman"/>
                <w:sz w:val="24"/>
                <w:szCs w:val="24"/>
              </w:rPr>
              <w:t xml:space="preserve">       3.</w:t>
            </w:r>
          </w:p>
        </w:tc>
        <w:tc>
          <w:tcPr>
            <w:tcW w:w="7655" w:type="dxa"/>
          </w:tcPr>
          <w:p w:rsidR="00AA67D8" w:rsidRPr="00AA67D8" w:rsidRDefault="00AA67D8" w:rsidP="00AA67D8">
            <w:pPr>
              <w:pStyle w:val="a3"/>
              <w:shd w:val="clear" w:color="auto" w:fill="FFFFFF"/>
              <w:spacing w:line="276" w:lineRule="auto"/>
              <w:jc w:val="both"/>
            </w:pPr>
            <w:r w:rsidRPr="00AA67D8">
              <w:rPr>
                <w:color w:val="000000"/>
              </w:rPr>
              <w:t>Позвоночные животные</w:t>
            </w:r>
            <w:r>
              <w:rPr>
                <w:color w:val="000000"/>
              </w:rPr>
              <w:t>.</w:t>
            </w:r>
          </w:p>
        </w:tc>
        <w:tc>
          <w:tcPr>
            <w:tcW w:w="1523" w:type="dxa"/>
          </w:tcPr>
          <w:p w:rsidR="00AA67D8" w:rsidRDefault="006338AE" w:rsidP="0054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A67D8" w:rsidTr="00547777">
        <w:trPr>
          <w:trHeight w:val="367"/>
        </w:trPr>
        <w:tc>
          <w:tcPr>
            <w:tcW w:w="1242" w:type="dxa"/>
          </w:tcPr>
          <w:p w:rsidR="00AA67D8" w:rsidRPr="00AA67D8" w:rsidRDefault="00AA67D8" w:rsidP="00AA67D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4.</w:t>
            </w:r>
          </w:p>
        </w:tc>
        <w:tc>
          <w:tcPr>
            <w:tcW w:w="7655" w:type="dxa"/>
          </w:tcPr>
          <w:p w:rsidR="00AA67D8" w:rsidRPr="00AA67D8" w:rsidRDefault="00330217" w:rsidP="00AA67D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млекопитающие</w:t>
            </w:r>
            <w:r w:rsidR="00AA67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3" w:type="dxa"/>
          </w:tcPr>
          <w:p w:rsidR="00AA67D8" w:rsidRDefault="006338AE" w:rsidP="0054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67D8" w:rsidTr="00547777">
        <w:trPr>
          <w:trHeight w:val="367"/>
        </w:trPr>
        <w:tc>
          <w:tcPr>
            <w:tcW w:w="1242" w:type="dxa"/>
          </w:tcPr>
          <w:p w:rsidR="00AA67D8" w:rsidRPr="00AA67D8" w:rsidRDefault="00AA67D8" w:rsidP="00AA67D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</w:tcPr>
          <w:p w:rsidR="00AA67D8" w:rsidRPr="00AA67D8" w:rsidRDefault="00AA67D8" w:rsidP="00AA67D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23" w:type="dxa"/>
          </w:tcPr>
          <w:p w:rsidR="00AA67D8" w:rsidRDefault="00AA67D8" w:rsidP="0054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AA67D8" w:rsidRDefault="00AA67D8" w:rsidP="00AA67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67D8" w:rsidRPr="002F4080" w:rsidRDefault="00AA67D8" w:rsidP="00AA67D8">
      <w:pPr>
        <w:pStyle w:val="a6"/>
        <w:numPr>
          <w:ilvl w:val="2"/>
          <w:numId w:val="4"/>
        </w:numPr>
        <w:spacing w:line="276" w:lineRule="auto"/>
        <w:rPr>
          <w:b/>
          <w:lang w:val="ru-RU"/>
        </w:rPr>
      </w:pPr>
      <w:r w:rsidRPr="002F4080">
        <w:rPr>
          <w:b/>
          <w:bCs/>
          <w:lang w:val="ru-RU" w:eastAsia="ru-RU"/>
        </w:rPr>
        <w:t>Мероприятия воспитывающего и познавательного характера</w:t>
      </w:r>
    </w:p>
    <w:tbl>
      <w:tblPr>
        <w:tblStyle w:val="a4"/>
        <w:tblW w:w="10412" w:type="dxa"/>
        <w:tblLook w:val="04A0"/>
      </w:tblPr>
      <w:tblGrid>
        <w:gridCol w:w="983"/>
        <w:gridCol w:w="7628"/>
        <w:gridCol w:w="1801"/>
      </w:tblGrid>
      <w:tr w:rsidR="00AA67D8" w:rsidTr="00547777">
        <w:trPr>
          <w:trHeight w:val="279"/>
        </w:trPr>
        <w:tc>
          <w:tcPr>
            <w:tcW w:w="983" w:type="dxa"/>
          </w:tcPr>
          <w:p w:rsidR="00AA67D8" w:rsidRDefault="00AA67D8" w:rsidP="005477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28" w:type="dxa"/>
          </w:tcPr>
          <w:p w:rsidR="00AA67D8" w:rsidRDefault="00AA67D8" w:rsidP="005477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1" w:type="dxa"/>
          </w:tcPr>
          <w:p w:rsidR="00AA67D8" w:rsidRDefault="00AA67D8" w:rsidP="005477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 </w:t>
            </w: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часов</w:t>
            </w:r>
          </w:p>
        </w:tc>
      </w:tr>
      <w:tr w:rsidR="00AA67D8" w:rsidTr="00547777">
        <w:trPr>
          <w:trHeight w:val="295"/>
        </w:trPr>
        <w:tc>
          <w:tcPr>
            <w:tcW w:w="983" w:type="dxa"/>
          </w:tcPr>
          <w:p w:rsidR="00AA67D8" w:rsidRPr="001C3334" w:rsidRDefault="00AA67D8" w:rsidP="00AA67D8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AA67D8" w:rsidRPr="00E82279" w:rsidRDefault="00CA4B7F" w:rsidP="005477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4B7F">
              <w:rPr>
                <w:rFonts w:ascii="Times New Roman" w:hAnsi="Times New Roman" w:cs="Times New Roman"/>
                <w:sz w:val="24"/>
                <w:szCs w:val="24"/>
              </w:rPr>
              <w:t>5 декабря – День добровольца (волонтера) в России.</w:t>
            </w:r>
          </w:p>
        </w:tc>
        <w:tc>
          <w:tcPr>
            <w:tcW w:w="1801" w:type="dxa"/>
          </w:tcPr>
          <w:p w:rsidR="00AA67D8" w:rsidRPr="001C3334" w:rsidRDefault="00AA67D8" w:rsidP="005477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67D8" w:rsidTr="00547777">
        <w:trPr>
          <w:trHeight w:val="295"/>
        </w:trPr>
        <w:tc>
          <w:tcPr>
            <w:tcW w:w="983" w:type="dxa"/>
          </w:tcPr>
          <w:p w:rsidR="00AA67D8" w:rsidRPr="001C3334" w:rsidRDefault="00AA67D8" w:rsidP="00AA67D8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AA67D8" w:rsidRPr="00E82279" w:rsidRDefault="00CA4B7F" w:rsidP="005477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4B7F">
              <w:rPr>
                <w:rFonts w:ascii="Times New Roman" w:hAnsi="Times New Roman" w:cs="Times New Roman"/>
                <w:sz w:val="24"/>
                <w:szCs w:val="24"/>
              </w:rPr>
              <w:t>18 марта – День воссоединения Крыма с Россией.</w:t>
            </w:r>
          </w:p>
        </w:tc>
        <w:tc>
          <w:tcPr>
            <w:tcW w:w="1801" w:type="dxa"/>
          </w:tcPr>
          <w:p w:rsidR="00AA67D8" w:rsidRPr="001C3334" w:rsidRDefault="00AA67D8" w:rsidP="0054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D0112" w:rsidRPr="00891AE0" w:rsidRDefault="00891AE0" w:rsidP="00891AE0">
      <w:pPr>
        <w:pStyle w:val="a3"/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 xml:space="preserve">5. </w:t>
      </w:r>
      <w:r w:rsidR="006D0112" w:rsidRPr="00891AE0">
        <w:rPr>
          <w:b/>
          <w:color w:val="000000"/>
        </w:rPr>
        <w:t>Календарно – тематическое планирование</w:t>
      </w:r>
    </w:p>
    <w:tbl>
      <w:tblPr>
        <w:tblStyle w:val="a4"/>
        <w:tblW w:w="10561" w:type="dxa"/>
        <w:tblLook w:val="04A0"/>
      </w:tblPr>
      <w:tblGrid>
        <w:gridCol w:w="1042"/>
        <w:gridCol w:w="4610"/>
        <w:gridCol w:w="1488"/>
        <w:gridCol w:w="1785"/>
        <w:gridCol w:w="1636"/>
      </w:tblGrid>
      <w:tr w:rsidR="006D0112" w:rsidRPr="00891AE0" w:rsidTr="00330217">
        <w:trPr>
          <w:trHeight w:val="318"/>
        </w:trPr>
        <w:tc>
          <w:tcPr>
            <w:tcW w:w="1042" w:type="dxa"/>
            <w:vMerge w:val="restart"/>
          </w:tcPr>
          <w:p w:rsidR="006D0112" w:rsidRPr="00330217" w:rsidRDefault="006D0112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 w:rsidRPr="00330217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330217">
              <w:rPr>
                <w:b/>
                <w:color w:val="000000"/>
              </w:rPr>
              <w:t>п</w:t>
            </w:r>
            <w:proofErr w:type="spellEnd"/>
            <w:proofErr w:type="gramEnd"/>
            <w:r w:rsidRPr="00330217">
              <w:rPr>
                <w:b/>
                <w:color w:val="000000"/>
              </w:rPr>
              <w:t>/</w:t>
            </w:r>
            <w:proofErr w:type="spellStart"/>
            <w:r w:rsidRPr="00330217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4610" w:type="dxa"/>
            <w:vMerge w:val="restart"/>
          </w:tcPr>
          <w:p w:rsidR="006D0112" w:rsidRPr="00330217" w:rsidRDefault="006D0112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 w:rsidRPr="00330217">
              <w:rPr>
                <w:b/>
                <w:color w:val="000000"/>
              </w:rPr>
              <w:t>Наименование разделов и тем программы</w:t>
            </w:r>
          </w:p>
        </w:tc>
        <w:tc>
          <w:tcPr>
            <w:tcW w:w="1488" w:type="dxa"/>
            <w:vMerge w:val="restart"/>
          </w:tcPr>
          <w:p w:rsidR="006D0112" w:rsidRPr="00330217" w:rsidRDefault="006D0112" w:rsidP="00891AE0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330217">
              <w:rPr>
                <w:b/>
                <w:color w:val="000000"/>
              </w:rPr>
              <w:t>Всего часов</w:t>
            </w:r>
          </w:p>
        </w:tc>
        <w:tc>
          <w:tcPr>
            <w:tcW w:w="3421" w:type="dxa"/>
            <w:gridSpan w:val="2"/>
          </w:tcPr>
          <w:p w:rsidR="006D0112" w:rsidRPr="00330217" w:rsidRDefault="006D0112" w:rsidP="00891AE0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330217">
              <w:rPr>
                <w:b/>
                <w:color w:val="000000"/>
              </w:rPr>
              <w:t>Сроки проведения</w:t>
            </w:r>
          </w:p>
        </w:tc>
      </w:tr>
      <w:tr w:rsidR="006D0112" w:rsidRPr="00891AE0" w:rsidTr="00330217">
        <w:trPr>
          <w:trHeight w:val="145"/>
        </w:trPr>
        <w:tc>
          <w:tcPr>
            <w:tcW w:w="1042" w:type="dxa"/>
            <w:vMerge/>
          </w:tcPr>
          <w:p w:rsidR="006D0112" w:rsidRPr="00330217" w:rsidRDefault="006D0112" w:rsidP="00891AE0">
            <w:pPr>
              <w:pStyle w:val="a3"/>
              <w:spacing w:before="0" w:beforeAutospacing="0" w:after="0" w:afterAutospacing="0" w:line="276" w:lineRule="auto"/>
              <w:ind w:left="720"/>
              <w:jc w:val="both"/>
              <w:rPr>
                <w:b/>
                <w:color w:val="000000"/>
              </w:rPr>
            </w:pPr>
          </w:p>
        </w:tc>
        <w:tc>
          <w:tcPr>
            <w:tcW w:w="4610" w:type="dxa"/>
            <w:vMerge/>
          </w:tcPr>
          <w:p w:rsidR="006D0112" w:rsidRPr="00330217" w:rsidRDefault="006D0112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1488" w:type="dxa"/>
            <w:vMerge/>
          </w:tcPr>
          <w:p w:rsidR="006D0112" w:rsidRPr="00330217" w:rsidRDefault="006D0112" w:rsidP="00891AE0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785" w:type="dxa"/>
          </w:tcPr>
          <w:p w:rsidR="006D0112" w:rsidRPr="00330217" w:rsidRDefault="006D0112" w:rsidP="00891AE0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330217">
              <w:rPr>
                <w:b/>
                <w:color w:val="000000"/>
              </w:rPr>
              <w:t>План</w:t>
            </w:r>
          </w:p>
        </w:tc>
        <w:tc>
          <w:tcPr>
            <w:tcW w:w="1636" w:type="dxa"/>
          </w:tcPr>
          <w:p w:rsidR="006D0112" w:rsidRPr="00330217" w:rsidRDefault="006D0112" w:rsidP="00891AE0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330217">
              <w:rPr>
                <w:b/>
                <w:color w:val="000000"/>
              </w:rPr>
              <w:t>Факт</w:t>
            </w:r>
          </w:p>
        </w:tc>
      </w:tr>
      <w:tr w:rsidR="006D0112" w:rsidRPr="00891AE0" w:rsidTr="00330217">
        <w:trPr>
          <w:trHeight w:val="953"/>
        </w:trPr>
        <w:tc>
          <w:tcPr>
            <w:tcW w:w="1042" w:type="dxa"/>
          </w:tcPr>
          <w:p w:rsidR="006D0112" w:rsidRPr="00891AE0" w:rsidRDefault="006D0112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6D0112" w:rsidRPr="00330217" w:rsidRDefault="006D0112" w:rsidP="00891AE0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 w:rsidRPr="00330217">
              <w:rPr>
                <w:b/>
                <w:color w:val="000000"/>
              </w:rPr>
              <w:t>Введение.</w:t>
            </w:r>
          </w:p>
          <w:p w:rsidR="006D0112" w:rsidRPr="00891AE0" w:rsidRDefault="006D0112" w:rsidP="00891AE0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</w:rPr>
              <w:t>Многообразие животного мира.</w:t>
            </w:r>
          </w:p>
          <w:p w:rsidR="006D0112" w:rsidRPr="00891AE0" w:rsidRDefault="006D0112" w:rsidP="00891AE0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</w:rPr>
              <w:t>Значение животных и их охрана.</w:t>
            </w:r>
          </w:p>
        </w:tc>
        <w:tc>
          <w:tcPr>
            <w:tcW w:w="1488" w:type="dxa"/>
          </w:tcPr>
          <w:p w:rsidR="006D0112" w:rsidRPr="00330217" w:rsidRDefault="007D1508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330217">
              <w:rPr>
                <w:b/>
                <w:color w:val="000000"/>
              </w:rPr>
              <w:t>1</w:t>
            </w:r>
          </w:p>
        </w:tc>
        <w:tc>
          <w:tcPr>
            <w:tcW w:w="1785" w:type="dxa"/>
          </w:tcPr>
          <w:p w:rsidR="006D0112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05.09.2023г</w:t>
            </w:r>
          </w:p>
        </w:tc>
        <w:tc>
          <w:tcPr>
            <w:tcW w:w="1636" w:type="dxa"/>
          </w:tcPr>
          <w:p w:rsidR="006D0112" w:rsidRPr="00891AE0" w:rsidRDefault="006D0112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330217" w:rsidRPr="00891AE0" w:rsidTr="00330217">
        <w:trPr>
          <w:trHeight w:val="284"/>
        </w:trPr>
        <w:tc>
          <w:tcPr>
            <w:tcW w:w="1042" w:type="dxa"/>
          </w:tcPr>
          <w:p w:rsidR="00330217" w:rsidRPr="00891AE0" w:rsidRDefault="00330217" w:rsidP="00330217">
            <w:pPr>
              <w:pStyle w:val="a3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330217" w:rsidRPr="00330217" w:rsidRDefault="00330217" w:rsidP="00891AE0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 w:rsidRPr="00330217">
              <w:rPr>
                <w:b/>
                <w:color w:val="000000"/>
              </w:rPr>
              <w:t>Беспозвоночные животные.</w:t>
            </w:r>
          </w:p>
        </w:tc>
        <w:tc>
          <w:tcPr>
            <w:tcW w:w="1488" w:type="dxa"/>
          </w:tcPr>
          <w:p w:rsidR="00330217" w:rsidRPr="00330217" w:rsidRDefault="00330217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330217">
              <w:rPr>
                <w:b/>
                <w:color w:val="000000"/>
              </w:rPr>
              <w:t>2</w:t>
            </w:r>
          </w:p>
        </w:tc>
        <w:tc>
          <w:tcPr>
            <w:tcW w:w="1785" w:type="dxa"/>
          </w:tcPr>
          <w:p w:rsidR="00330217" w:rsidRPr="00891AE0" w:rsidRDefault="00330217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636" w:type="dxa"/>
          </w:tcPr>
          <w:p w:rsidR="00330217" w:rsidRPr="00891AE0" w:rsidRDefault="00330217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6D0112" w:rsidRPr="00891AE0" w:rsidTr="00330217">
        <w:trPr>
          <w:trHeight w:val="318"/>
        </w:trPr>
        <w:tc>
          <w:tcPr>
            <w:tcW w:w="1042" w:type="dxa"/>
          </w:tcPr>
          <w:p w:rsidR="006D0112" w:rsidRPr="00891AE0" w:rsidRDefault="006D0112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6D0112" w:rsidRPr="00891AE0" w:rsidRDefault="006D0112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</w:rPr>
              <w:t>Черви</w:t>
            </w:r>
            <w:r w:rsidR="00891AE0">
              <w:rPr>
                <w:color w:val="000000"/>
              </w:rPr>
              <w:t>.</w:t>
            </w:r>
          </w:p>
        </w:tc>
        <w:tc>
          <w:tcPr>
            <w:tcW w:w="1488" w:type="dxa"/>
          </w:tcPr>
          <w:p w:rsidR="006D0112" w:rsidRPr="00891AE0" w:rsidRDefault="007D1508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6D0112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19.09.2023г</w:t>
            </w:r>
          </w:p>
        </w:tc>
        <w:tc>
          <w:tcPr>
            <w:tcW w:w="1636" w:type="dxa"/>
          </w:tcPr>
          <w:p w:rsidR="006D0112" w:rsidRPr="00891AE0" w:rsidRDefault="006D0112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6D0112" w:rsidRPr="00891AE0" w:rsidTr="00330217">
        <w:trPr>
          <w:trHeight w:val="318"/>
        </w:trPr>
        <w:tc>
          <w:tcPr>
            <w:tcW w:w="1042" w:type="dxa"/>
          </w:tcPr>
          <w:p w:rsidR="006D0112" w:rsidRPr="00891AE0" w:rsidRDefault="006D0112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6D0112" w:rsidRPr="00891AE0" w:rsidRDefault="006D0112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</w:rPr>
              <w:t>Насекомые.</w:t>
            </w:r>
          </w:p>
        </w:tc>
        <w:tc>
          <w:tcPr>
            <w:tcW w:w="1488" w:type="dxa"/>
          </w:tcPr>
          <w:p w:rsidR="006D0112" w:rsidRPr="00891AE0" w:rsidRDefault="007D1508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6D0112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03.10.2023г</w:t>
            </w:r>
          </w:p>
        </w:tc>
        <w:tc>
          <w:tcPr>
            <w:tcW w:w="1636" w:type="dxa"/>
          </w:tcPr>
          <w:p w:rsidR="006D0112" w:rsidRPr="00891AE0" w:rsidRDefault="006D0112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330217" w:rsidRPr="00891AE0" w:rsidTr="00330217">
        <w:trPr>
          <w:trHeight w:val="318"/>
        </w:trPr>
        <w:tc>
          <w:tcPr>
            <w:tcW w:w="1042" w:type="dxa"/>
          </w:tcPr>
          <w:p w:rsidR="00330217" w:rsidRPr="00891AE0" w:rsidRDefault="00330217" w:rsidP="00330217">
            <w:pPr>
              <w:pStyle w:val="a3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330217" w:rsidRPr="00330217" w:rsidRDefault="00330217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Позвоночные животные.</w:t>
            </w:r>
          </w:p>
        </w:tc>
        <w:tc>
          <w:tcPr>
            <w:tcW w:w="1488" w:type="dxa"/>
          </w:tcPr>
          <w:p w:rsidR="00330217" w:rsidRPr="00330217" w:rsidRDefault="00330217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1785" w:type="dxa"/>
          </w:tcPr>
          <w:p w:rsidR="00330217" w:rsidRPr="00891AE0" w:rsidRDefault="00330217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636" w:type="dxa"/>
          </w:tcPr>
          <w:p w:rsidR="00330217" w:rsidRPr="00891AE0" w:rsidRDefault="00330217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6D0112" w:rsidRPr="00891AE0" w:rsidTr="00330217">
        <w:trPr>
          <w:trHeight w:val="635"/>
        </w:trPr>
        <w:tc>
          <w:tcPr>
            <w:tcW w:w="1042" w:type="dxa"/>
          </w:tcPr>
          <w:p w:rsidR="006D0112" w:rsidRPr="00891AE0" w:rsidRDefault="006D0112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1B1CEC" w:rsidRPr="00891AE0" w:rsidRDefault="001B1CEC" w:rsidP="00727CAA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Общие признаки рыб. </w:t>
            </w:r>
            <w:r w:rsidRPr="00891AE0">
              <w:rPr>
                <w:color w:val="000000"/>
                <w:shd w:val="clear" w:color="auto" w:fill="FFFFFF"/>
              </w:rPr>
              <w:t xml:space="preserve">Внешнее </w:t>
            </w:r>
            <w:r w:rsidR="00727CAA">
              <w:rPr>
                <w:color w:val="000000"/>
                <w:shd w:val="clear" w:color="auto" w:fill="FFFFFF"/>
              </w:rPr>
              <w:t>строение рыб.</w:t>
            </w:r>
          </w:p>
        </w:tc>
        <w:tc>
          <w:tcPr>
            <w:tcW w:w="1488" w:type="dxa"/>
          </w:tcPr>
          <w:p w:rsidR="006D0112" w:rsidRPr="00891AE0" w:rsidRDefault="007D1508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6D0112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17.10.2023г</w:t>
            </w:r>
          </w:p>
        </w:tc>
        <w:tc>
          <w:tcPr>
            <w:tcW w:w="1636" w:type="dxa"/>
          </w:tcPr>
          <w:p w:rsidR="006D0112" w:rsidRPr="00891AE0" w:rsidRDefault="006D0112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318"/>
        </w:trPr>
        <w:tc>
          <w:tcPr>
            <w:tcW w:w="1042" w:type="dxa"/>
          </w:tcPr>
          <w:p w:rsidR="00BD232F" w:rsidRPr="00891AE0" w:rsidRDefault="00BD232F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В</w:t>
            </w:r>
            <w:r w:rsidRPr="00891AE0">
              <w:rPr>
                <w:color w:val="000000"/>
                <w:shd w:val="clear" w:color="auto" w:fill="FFFFFF"/>
              </w:rPr>
              <w:t>нутреннее строение рыб</w:t>
            </w:r>
            <w:r>
              <w:rPr>
                <w:color w:val="000000"/>
                <w:shd w:val="clear" w:color="auto" w:fill="FFFFFF"/>
              </w:rPr>
              <w:t>.</w:t>
            </w:r>
            <w:r w:rsidRPr="00891AE0">
              <w:rPr>
                <w:color w:val="000000"/>
              </w:rPr>
              <w:t xml:space="preserve"> Многообразие рыб.</w:t>
            </w:r>
          </w:p>
        </w:tc>
        <w:tc>
          <w:tcPr>
            <w:tcW w:w="1488" w:type="dxa"/>
          </w:tcPr>
          <w:p w:rsidR="00BD232F" w:rsidRPr="00891AE0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BD232F" w:rsidRPr="00891AE0" w:rsidRDefault="00BD232F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07.11.2023г</w:t>
            </w: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318"/>
        </w:trPr>
        <w:tc>
          <w:tcPr>
            <w:tcW w:w="1042" w:type="dxa"/>
          </w:tcPr>
          <w:p w:rsidR="00BD232F" w:rsidRPr="00891AE0" w:rsidRDefault="00BD232F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</w:rPr>
              <w:t>Общие признаки земноводных.</w:t>
            </w:r>
            <w:r>
              <w:rPr>
                <w:color w:val="000000"/>
              </w:rPr>
              <w:t xml:space="preserve"> Среда обитания и внешнее строение рыб.</w:t>
            </w:r>
          </w:p>
        </w:tc>
        <w:tc>
          <w:tcPr>
            <w:tcW w:w="1488" w:type="dxa"/>
          </w:tcPr>
          <w:p w:rsidR="00BD232F" w:rsidRPr="00891AE0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BD232F" w:rsidRPr="00891AE0" w:rsidRDefault="00BD232F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21.11.2023г</w:t>
            </w: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302"/>
        </w:trPr>
        <w:tc>
          <w:tcPr>
            <w:tcW w:w="1042" w:type="dxa"/>
          </w:tcPr>
          <w:p w:rsidR="00BD232F" w:rsidRPr="00891AE0" w:rsidRDefault="00BD232F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Внутреннее строение. Многообразие земноводных.</w:t>
            </w:r>
          </w:p>
        </w:tc>
        <w:tc>
          <w:tcPr>
            <w:tcW w:w="1488" w:type="dxa"/>
          </w:tcPr>
          <w:p w:rsidR="00BD232F" w:rsidRPr="00891AE0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BD232F" w:rsidRPr="00891AE0" w:rsidRDefault="00BD232F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05.12.2023г</w:t>
            </w: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635"/>
        </w:trPr>
        <w:tc>
          <w:tcPr>
            <w:tcW w:w="1042" w:type="dxa"/>
          </w:tcPr>
          <w:p w:rsidR="00BD232F" w:rsidRPr="00891AE0" w:rsidRDefault="00BD232F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Общие признаки пресмыкающихся. </w:t>
            </w:r>
            <w:r w:rsidRPr="00891AE0">
              <w:rPr>
                <w:color w:val="000000"/>
                <w:shd w:val="clear" w:color="auto" w:fill="FFFFFF"/>
              </w:rPr>
              <w:t>Среда обитания и внешнее строение пресмыкающихся.</w:t>
            </w:r>
          </w:p>
        </w:tc>
        <w:tc>
          <w:tcPr>
            <w:tcW w:w="1488" w:type="dxa"/>
          </w:tcPr>
          <w:p w:rsidR="00BD232F" w:rsidRPr="00891AE0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BD232F" w:rsidRPr="00891AE0" w:rsidRDefault="00BD232F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19.12.2023г</w:t>
            </w: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968"/>
        </w:trPr>
        <w:tc>
          <w:tcPr>
            <w:tcW w:w="1042" w:type="dxa"/>
          </w:tcPr>
          <w:p w:rsidR="00BD232F" w:rsidRPr="00891AE0" w:rsidRDefault="00BD232F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</w:rPr>
              <w:t>Внутреннее строение пресмыкающихся.</w:t>
            </w:r>
          </w:p>
          <w:p w:rsidR="00BD232F" w:rsidRPr="00891AE0" w:rsidRDefault="00BD232F" w:rsidP="00891AE0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</w:rPr>
              <w:t>Размножение и развитие пресмыкающихся.</w:t>
            </w:r>
            <w:r>
              <w:rPr>
                <w:color w:val="000000"/>
              </w:rPr>
              <w:t xml:space="preserve"> Многообразие.</w:t>
            </w:r>
          </w:p>
        </w:tc>
        <w:tc>
          <w:tcPr>
            <w:tcW w:w="1488" w:type="dxa"/>
          </w:tcPr>
          <w:p w:rsidR="00BD232F" w:rsidRPr="00891AE0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BD232F" w:rsidRPr="00891AE0" w:rsidRDefault="00BD232F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09.01.2024г</w:t>
            </w: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635"/>
        </w:trPr>
        <w:tc>
          <w:tcPr>
            <w:tcW w:w="1042" w:type="dxa"/>
          </w:tcPr>
          <w:p w:rsidR="00BD232F" w:rsidRPr="00891AE0" w:rsidRDefault="00BD232F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  <w:shd w:val="clear" w:color="auto" w:fill="FFFFFF"/>
              </w:rPr>
              <w:t>Особенности внешнего строения птиц, скелет птиц.</w:t>
            </w:r>
          </w:p>
        </w:tc>
        <w:tc>
          <w:tcPr>
            <w:tcW w:w="1488" w:type="dxa"/>
          </w:tcPr>
          <w:p w:rsidR="00BD232F" w:rsidRPr="00891AE0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BD232F" w:rsidRPr="00891AE0" w:rsidRDefault="00BD232F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23.01.2024г</w:t>
            </w: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601"/>
        </w:trPr>
        <w:tc>
          <w:tcPr>
            <w:tcW w:w="1042" w:type="dxa"/>
          </w:tcPr>
          <w:p w:rsidR="00BD232F" w:rsidRPr="00891AE0" w:rsidRDefault="00BD232F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</w:rPr>
              <w:t>Особенности внутреннего строения птиц.</w:t>
            </w:r>
          </w:p>
          <w:p w:rsidR="00BD232F" w:rsidRPr="00891AE0" w:rsidRDefault="00BD232F" w:rsidP="00891AE0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</w:rPr>
              <w:t>Размножение и развитие.</w:t>
            </w:r>
          </w:p>
        </w:tc>
        <w:tc>
          <w:tcPr>
            <w:tcW w:w="1488" w:type="dxa"/>
          </w:tcPr>
          <w:p w:rsidR="00BD232F" w:rsidRPr="00891AE0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BD232F" w:rsidRPr="00891AE0" w:rsidRDefault="00BD232F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06.02.2024г</w:t>
            </w: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318"/>
        </w:trPr>
        <w:tc>
          <w:tcPr>
            <w:tcW w:w="1042" w:type="dxa"/>
          </w:tcPr>
          <w:p w:rsidR="00BD232F" w:rsidRPr="00891AE0" w:rsidRDefault="00BD232F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</w:rPr>
              <w:t>Многообразие птиц.</w:t>
            </w:r>
          </w:p>
        </w:tc>
        <w:tc>
          <w:tcPr>
            <w:tcW w:w="1488" w:type="dxa"/>
          </w:tcPr>
          <w:p w:rsidR="00BD232F" w:rsidRPr="00891AE0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BD232F" w:rsidRPr="00891AE0" w:rsidRDefault="00BD232F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20.02.2023г</w:t>
            </w: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318"/>
        </w:trPr>
        <w:tc>
          <w:tcPr>
            <w:tcW w:w="1042" w:type="dxa"/>
          </w:tcPr>
          <w:p w:rsidR="00BD232F" w:rsidRPr="00891AE0" w:rsidRDefault="00BD232F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  <w:shd w:val="clear" w:color="auto" w:fill="FFFFFF"/>
              </w:rPr>
              <w:t>Внешнее строение млекопитающих.</w:t>
            </w:r>
          </w:p>
        </w:tc>
        <w:tc>
          <w:tcPr>
            <w:tcW w:w="1488" w:type="dxa"/>
          </w:tcPr>
          <w:p w:rsidR="00BD232F" w:rsidRPr="00891AE0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BD232F" w:rsidRPr="00891AE0" w:rsidRDefault="00BD232F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05.03.2024г</w:t>
            </w: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302"/>
        </w:trPr>
        <w:tc>
          <w:tcPr>
            <w:tcW w:w="1042" w:type="dxa"/>
          </w:tcPr>
          <w:p w:rsidR="00BD232F" w:rsidRPr="00891AE0" w:rsidRDefault="00BD232F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  <w:shd w:val="clear" w:color="auto" w:fill="FFFFFF"/>
              </w:rPr>
              <w:t>Внутреннее строение млекопитающих.</w:t>
            </w:r>
          </w:p>
        </w:tc>
        <w:tc>
          <w:tcPr>
            <w:tcW w:w="1488" w:type="dxa"/>
          </w:tcPr>
          <w:p w:rsidR="00BD232F" w:rsidRPr="00891AE0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BD232F" w:rsidRPr="00891AE0" w:rsidRDefault="00611F68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19.03.2024г</w:t>
            </w: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318"/>
        </w:trPr>
        <w:tc>
          <w:tcPr>
            <w:tcW w:w="1042" w:type="dxa"/>
          </w:tcPr>
          <w:p w:rsidR="00BD232F" w:rsidRPr="00891AE0" w:rsidRDefault="00BD232F" w:rsidP="00891AE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</w:rPr>
              <w:t>Многообразие млекопитающих.</w:t>
            </w:r>
          </w:p>
        </w:tc>
        <w:tc>
          <w:tcPr>
            <w:tcW w:w="1488" w:type="dxa"/>
          </w:tcPr>
          <w:p w:rsidR="00BD232F" w:rsidRPr="00891AE0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BD232F" w:rsidRPr="00891AE0" w:rsidRDefault="00611F68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02.04.2024г</w:t>
            </w: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318"/>
        </w:trPr>
        <w:tc>
          <w:tcPr>
            <w:tcW w:w="1042" w:type="dxa"/>
          </w:tcPr>
          <w:p w:rsidR="00BD232F" w:rsidRPr="00891AE0" w:rsidRDefault="00BD232F" w:rsidP="00330217">
            <w:pPr>
              <w:pStyle w:val="a3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30217">
              <w:rPr>
                <w:b/>
                <w:color w:val="000000"/>
                <w:shd w:val="clear" w:color="auto" w:fill="FFFFFF"/>
              </w:rPr>
              <w:t>Сельскохозяйственные млекопитающие</w:t>
            </w:r>
            <w:r w:rsidRPr="00891AE0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488" w:type="dxa"/>
          </w:tcPr>
          <w:p w:rsidR="00BD232F" w:rsidRPr="00330217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785" w:type="dxa"/>
          </w:tcPr>
          <w:p w:rsidR="00BD232F" w:rsidRPr="00891AE0" w:rsidRDefault="00BD232F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318"/>
        </w:trPr>
        <w:tc>
          <w:tcPr>
            <w:tcW w:w="1042" w:type="dxa"/>
          </w:tcPr>
          <w:p w:rsidR="00BD232F" w:rsidRPr="00891AE0" w:rsidRDefault="00BD232F" w:rsidP="00330217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16.</w:t>
            </w:r>
          </w:p>
        </w:tc>
        <w:tc>
          <w:tcPr>
            <w:tcW w:w="4610" w:type="dxa"/>
          </w:tcPr>
          <w:p w:rsidR="00BD232F" w:rsidRPr="00330217" w:rsidRDefault="00BD232F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Корова. Овцы.</w:t>
            </w:r>
          </w:p>
        </w:tc>
        <w:tc>
          <w:tcPr>
            <w:tcW w:w="1488" w:type="dxa"/>
          </w:tcPr>
          <w:p w:rsidR="00BD232F" w:rsidRPr="00330217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BD232F" w:rsidRPr="00891AE0" w:rsidRDefault="00611F68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16.04.2024г</w:t>
            </w: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318"/>
        </w:trPr>
        <w:tc>
          <w:tcPr>
            <w:tcW w:w="1042" w:type="dxa"/>
          </w:tcPr>
          <w:p w:rsidR="00BD232F" w:rsidRPr="00891AE0" w:rsidRDefault="00BD232F" w:rsidP="00330217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17.</w:t>
            </w: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Домашние свиньи. Домашние лошади.</w:t>
            </w:r>
          </w:p>
        </w:tc>
        <w:tc>
          <w:tcPr>
            <w:tcW w:w="1488" w:type="dxa"/>
          </w:tcPr>
          <w:p w:rsidR="00BD232F" w:rsidRPr="00891AE0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</w:tcPr>
          <w:p w:rsidR="00BD232F" w:rsidRPr="00891AE0" w:rsidRDefault="00611F68" w:rsidP="00206D3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07.05.2024г</w:t>
            </w: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D232F" w:rsidRPr="00891AE0" w:rsidTr="00330217">
        <w:trPr>
          <w:trHeight w:val="318"/>
        </w:trPr>
        <w:tc>
          <w:tcPr>
            <w:tcW w:w="1042" w:type="dxa"/>
          </w:tcPr>
          <w:p w:rsidR="00BD232F" w:rsidRPr="00891AE0" w:rsidRDefault="00BD232F" w:rsidP="00891AE0">
            <w:pPr>
              <w:pStyle w:val="a3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</w:rPr>
            </w:pPr>
          </w:p>
        </w:tc>
        <w:tc>
          <w:tcPr>
            <w:tcW w:w="4610" w:type="dxa"/>
          </w:tcPr>
          <w:p w:rsidR="00BD232F" w:rsidRPr="00891AE0" w:rsidRDefault="00BD232F" w:rsidP="00891AE0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91AE0">
              <w:rPr>
                <w:color w:val="000000"/>
              </w:rPr>
              <w:t>Итого:</w:t>
            </w:r>
          </w:p>
        </w:tc>
        <w:tc>
          <w:tcPr>
            <w:tcW w:w="1488" w:type="dxa"/>
          </w:tcPr>
          <w:p w:rsidR="00BD232F" w:rsidRPr="007D1508" w:rsidRDefault="00BD232F" w:rsidP="007D150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7D1508">
              <w:rPr>
                <w:b/>
                <w:color w:val="000000"/>
              </w:rPr>
              <w:t>17</w:t>
            </w:r>
          </w:p>
        </w:tc>
        <w:tc>
          <w:tcPr>
            <w:tcW w:w="1785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636" w:type="dxa"/>
          </w:tcPr>
          <w:p w:rsidR="00BD232F" w:rsidRPr="00891AE0" w:rsidRDefault="00BD232F" w:rsidP="00BD232F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</w:tbl>
    <w:p w:rsidR="006D0112" w:rsidRPr="00891AE0" w:rsidRDefault="006D0112" w:rsidP="00891AE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6D0112" w:rsidRDefault="006D0112" w:rsidP="00891AE0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6D0112" w:rsidRDefault="006D0112" w:rsidP="006D0112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6D0112" w:rsidRDefault="006D0112" w:rsidP="006D0112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C9576B" w:rsidRDefault="00C9576B"/>
    <w:sectPr w:rsidR="00C9576B" w:rsidSect="00A947D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61AD"/>
    <w:multiLevelType w:val="hybridMultilevel"/>
    <w:tmpl w:val="CB28630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285772"/>
    <w:multiLevelType w:val="hybridMultilevel"/>
    <w:tmpl w:val="E9AE5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3">
    <w:nsid w:val="47B246FD"/>
    <w:multiLevelType w:val="hybridMultilevel"/>
    <w:tmpl w:val="2AF8C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23E57"/>
    <w:multiLevelType w:val="hybridMultilevel"/>
    <w:tmpl w:val="9762F84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0AC4053"/>
    <w:multiLevelType w:val="multilevel"/>
    <w:tmpl w:val="9BE65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2A00AA"/>
    <w:multiLevelType w:val="hybridMultilevel"/>
    <w:tmpl w:val="6D4EE1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112"/>
    <w:rsid w:val="000C1BBF"/>
    <w:rsid w:val="000F211A"/>
    <w:rsid w:val="00131992"/>
    <w:rsid w:val="001B1CEC"/>
    <w:rsid w:val="0023636C"/>
    <w:rsid w:val="00330217"/>
    <w:rsid w:val="004B5E87"/>
    <w:rsid w:val="00611F68"/>
    <w:rsid w:val="006338AE"/>
    <w:rsid w:val="006D0112"/>
    <w:rsid w:val="00727CAA"/>
    <w:rsid w:val="007D1508"/>
    <w:rsid w:val="00891AE0"/>
    <w:rsid w:val="00A947D0"/>
    <w:rsid w:val="00AA67D8"/>
    <w:rsid w:val="00BD232F"/>
    <w:rsid w:val="00C9576B"/>
    <w:rsid w:val="00CA4B7F"/>
    <w:rsid w:val="00DE7383"/>
    <w:rsid w:val="00E82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D0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A947D0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A947D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both">
    <w:name w:val="pboth"/>
    <w:basedOn w:val="a"/>
    <w:rsid w:val="00A9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AA67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AA67D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54972-106A-4D28-8669-6752FBCB1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2751</Words>
  <Characters>15685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Бастрикова</dc:creator>
  <cp:keywords/>
  <dc:description/>
  <cp:lastModifiedBy>admin</cp:lastModifiedBy>
  <cp:revision>12</cp:revision>
  <dcterms:created xsi:type="dcterms:W3CDTF">2023-10-23T08:15:00Z</dcterms:created>
  <dcterms:modified xsi:type="dcterms:W3CDTF">2023-10-24T11:45:00Z</dcterms:modified>
</cp:coreProperties>
</file>